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8123EA" w14:textId="214436EF" w:rsidR="00434AFB" w:rsidRPr="005D5F54" w:rsidRDefault="00434AFB" w:rsidP="00FC1208">
      <w:pPr>
        <w:pStyle w:val="xxxmsonormal"/>
        <w:rPr>
          <w:color w:val="000000"/>
          <w:sz w:val="24"/>
          <w:szCs w:val="24"/>
        </w:rPr>
      </w:pPr>
      <w:r w:rsidRPr="005D5F54">
        <w:rPr>
          <w:color w:val="000000"/>
          <w:sz w:val="24"/>
          <w:szCs w:val="24"/>
        </w:rPr>
        <w:t xml:space="preserve">Request for EOIs Issue Date: </w:t>
      </w:r>
      <w:r>
        <w:rPr>
          <w:color w:val="000000"/>
          <w:sz w:val="24"/>
          <w:szCs w:val="24"/>
        </w:rPr>
        <w:t xml:space="preserve">February </w:t>
      </w:r>
      <w:r w:rsidR="005D5F54">
        <w:rPr>
          <w:color w:val="000000"/>
          <w:sz w:val="24"/>
          <w:szCs w:val="24"/>
        </w:rPr>
        <w:t>24</w:t>
      </w:r>
      <w:r w:rsidR="00FE5BB4">
        <w:rPr>
          <w:color w:val="000000"/>
          <w:sz w:val="24"/>
          <w:szCs w:val="24"/>
        </w:rPr>
        <w:t>,</w:t>
      </w:r>
      <w:r>
        <w:rPr>
          <w:color w:val="000000"/>
          <w:sz w:val="24"/>
          <w:szCs w:val="24"/>
        </w:rPr>
        <w:t xml:space="preserve"> 2019</w:t>
      </w:r>
    </w:p>
    <w:p w14:paraId="584B8B38" w14:textId="50FC4597" w:rsidR="00434AFB" w:rsidRPr="005D5F54" w:rsidRDefault="00434AFB" w:rsidP="00FC1208">
      <w:pPr>
        <w:pStyle w:val="xxxmsonormal"/>
        <w:rPr>
          <w:color w:val="000000"/>
          <w:sz w:val="24"/>
          <w:szCs w:val="24"/>
        </w:rPr>
      </w:pPr>
      <w:r w:rsidRPr="005D5F54">
        <w:rPr>
          <w:color w:val="000000"/>
          <w:sz w:val="24"/>
          <w:szCs w:val="24"/>
        </w:rPr>
        <w:t xml:space="preserve">Deadline for Questions: </w:t>
      </w:r>
      <w:r>
        <w:rPr>
          <w:color w:val="000000"/>
          <w:sz w:val="24"/>
          <w:szCs w:val="24"/>
        </w:rPr>
        <w:t xml:space="preserve">February </w:t>
      </w:r>
      <w:r w:rsidR="005D5F54">
        <w:rPr>
          <w:color w:val="000000"/>
          <w:sz w:val="24"/>
          <w:szCs w:val="24"/>
        </w:rPr>
        <w:t>2</w:t>
      </w:r>
      <w:r w:rsidR="00FE5BB4">
        <w:rPr>
          <w:color w:val="000000"/>
          <w:sz w:val="24"/>
          <w:szCs w:val="24"/>
        </w:rPr>
        <w:t>8,</w:t>
      </w:r>
      <w:r w:rsidRPr="005D5F54">
        <w:rPr>
          <w:color w:val="000000"/>
          <w:sz w:val="24"/>
          <w:szCs w:val="24"/>
        </w:rPr>
        <w:t xml:space="preserve"> </w:t>
      </w:r>
      <w:r>
        <w:rPr>
          <w:color w:val="000000"/>
          <w:sz w:val="24"/>
          <w:szCs w:val="24"/>
        </w:rPr>
        <w:t>2019</w:t>
      </w:r>
      <w:r w:rsidRPr="005D5F54">
        <w:rPr>
          <w:color w:val="000000"/>
          <w:sz w:val="24"/>
          <w:szCs w:val="24"/>
        </w:rPr>
        <w:t xml:space="preserve">, 5:00pm, </w:t>
      </w:r>
      <w:r>
        <w:rPr>
          <w:color w:val="000000"/>
          <w:sz w:val="24"/>
          <w:szCs w:val="24"/>
        </w:rPr>
        <w:t>Baghdad time</w:t>
      </w:r>
    </w:p>
    <w:p w14:paraId="6528BA8F" w14:textId="0D1E26D6" w:rsidR="00434AFB" w:rsidRPr="005D5F54" w:rsidRDefault="00434AFB" w:rsidP="00FC1208">
      <w:pPr>
        <w:pStyle w:val="xxxmsonormal"/>
        <w:rPr>
          <w:color w:val="000000"/>
          <w:sz w:val="24"/>
          <w:szCs w:val="24"/>
        </w:rPr>
      </w:pPr>
      <w:r w:rsidRPr="005D5F54">
        <w:rPr>
          <w:color w:val="000000"/>
          <w:sz w:val="24"/>
          <w:szCs w:val="24"/>
        </w:rPr>
        <w:t xml:space="preserve">Deadline for submitting EOIs: </w:t>
      </w:r>
      <w:r w:rsidR="005D5F54">
        <w:rPr>
          <w:color w:val="000000"/>
          <w:sz w:val="24"/>
          <w:szCs w:val="24"/>
        </w:rPr>
        <w:t xml:space="preserve">March </w:t>
      </w:r>
      <w:r w:rsidR="00C1528C">
        <w:rPr>
          <w:color w:val="000000"/>
          <w:sz w:val="24"/>
          <w:szCs w:val="24"/>
        </w:rPr>
        <w:t>5</w:t>
      </w:r>
      <w:r w:rsidR="00FE5BB4">
        <w:rPr>
          <w:color w:val="000000"/>
          <w:sz w:val="24"/>
          <w:szCs w:val="24"/>
        </w:rPr>
        <w:t>,</w:t>
      </w:r>
      <w:r>
        <w:rPr>
          <w:color w:val="000000"/>
          <w:sz w:val="24"/>
          <w:szCs w:val="24"/>
        </w:rPr>
        <w:t xml:space="preserve"> 2019</w:t>
      </w:r>
      <w:r w:rsidRPr="00F21E28">
        <w:rPr>
          <w:color w:val="000000"/>
          <w:sz w:val="24"/>
          <w:szCs w:val="24"/>
        </w:rPr>
        <w:t xml:space="preserve">, 5:00pm, </w:t>
      </w:r>
      <w:r>
        <w:rPr>
          <w:color w:val="000000"/>
          <w:sz w:val="24"/>
          <w:szCs w:val="24"/>
        </w:rPr>
        <w:t>Baghdad time</w:t>
      </w:r>
    </w:p>
    <w:p w14:paraId="6689EA45" w14:textId="77777777" w:rsidR="00434AFB" w:rsidRPr="005D5F54" w:rsidRDefault="00434AFB" w:rsidP="00FC1208">
      <w:pPr>
        <w:pStyle w:val="xxxmsonormal"/>
        <w:rPr>
          <w:color w:val="000000"/>
          <w:sz w:val="24"/>
          <w:szCs w:val="24"/>
        </w:rPr>
      </w:pPr>
    </w:p>
    <w:p w14:paraId="53ED4F9A" w14:textId="2D036490" w:rsidR="00434AFB" w:rsidRPr="005D5F54" w:rsidRDefault="00434AFB" w:rsidP="00FC1208">
      <w:pPr>
        <w:pStyle w:val="xxxmsonormal"/>
        <w:rPr>
          <w:color w:val="000000"/>
          <w:sz w:val="24"/>
          <w:szCs w:val="24"/>
        </w:rPr>
      </w:pPr>
      <w:r w:rsidRPr="005D5F54">
        <w:rPr>
          <w:color w:val="000000"/>
          <w:sz w:val="24"/>
          <w:szCs w:val="24"/>
        </w:rPr>
        <w:t xml:space="preserve">SUBJECT: Solicitation for </w:t>
      </w:r>
      <w:r>
        <w:rPr>
          <w:color w:val="000000"/>
          <w:sz w:val="24"/>
          <w:szCs w:val="24"/>
        </w:rPr>
        <w:t>Iraqi firms to conduct research and data collection in Iraq</w:t>
      </w:r>
    </w:p>
    <w:p w14:paraId="5213AE6C" w14:textId="77777777" w:rsidR="00434AFB" w:rsidRPr="005D5F54" w:rsidRDefault="00434AFB" w:rsidP="00FC1208">
      <w:pPr>
        <w:pStyle w:val="xxxmsonormal"/>
        <w:rPr>
          <w:color w:val="000000"/>
          <w:sz w:val="24"/>
          <w:szCs w:val="24"/>
        </w:rPr>
      </w:pPr>
      <w:bookmarkStart w:id="0" w:name="_GoBack"/>
      <w:bookmarkEnd w:id="0"/>
    </w:p>
    <w:p w14:paraId="58173927" w14:textId="77777777" w:rsidR="00434AFB" w:rsidRPr="005D5F54" w:rsidRDefault="00434AFB" w:rsidP="00FC1208">
      <w:pPr>
        <w:pStyle w:val="xxxmsonormal"/>
        <w:rPr>
          <w:color w:val="000000"/>
          <w:sz w:val="24"/>
          <w:szCs w:val="24"/>
        </w:rPr>
      </w:pPr>
      <w:r w:rsidRPr="005D5F54">
        <w:rPr>
          <w:color w:val="000000"/>
          <w:sz w:val="24"/>
          <w:szCs w:val="24"/>
        </w:rPr>
        <w:t>Dear Prospective Offerors:</w:t>
      </w:r>
    </w:p>
    <w:p w14:paraId="0851A705" w14:textId="77777777" w:rsidR="00434AFB" w:rsidRDefault="00434AFB" w:rsidP="005D3DF2">
      <w:pPr>
        <w:pStyle w:val="xxxmsonormal"/>
        <w:rPr>
          <w:color w:val="000000"/>
          <w:sz w:val="24"/>
          <w:szCs w:val="24"/>
        </w:rPr>
      </w:pPr>
    </w:p>
    <w:p w14:paraId="468731AE" w14:textId="50D60EB4" w:rsidR="005D3DF2" w:rsidRDefault="00FE5BB4" w:rsidP="005D3DF2">
      <w:pPr>
        <w:pStyle w:val="xxxmsonormal"/>
      </w:pPr>
      <w:r>
        <w:rPr>
          <w:color w:val="000000"/>
          <w:sz w:val="24"/>
          <w:szCs w:val="24"/>
        </w:rPr>
        <w:t>A USAID funded project, implemented by Chemonics International in Iraq</w:t>
      </w:r>
      <w:r w:rsidR="005D3DF2">
        <w:rPr>
          <w:color w:val="000000"/>
          <w:sz w:val="24"/>
          <w:szCs w:val="24"/>
        </w:rPr>
        <w:t xml:space="preserve"> will be seeking proposals from Iraqi firms that are interested and capable of performing quantitative and qualitative data collection on social, economic and political issues, development program evaluation, and research and analysis. Specifically, the firms should demonstrate their capability to conduct the following tasks:</w:t>
      </w:r>
    </w:p>
    <w:p w14:paraId="4B89CD3B" w14:textId="77777777" w:rsidR="005D3DF2" w:rsidRDefault="005D3DF2" w:rsidP="005D3DF2">
      <w:pPr>
        <w:pStyle w:val="xxxmsonormal"/>
        <w:numPr>
          <w:ilvl w:val="0"/>
          <w:numId w:val="1"/>
        </w:numPr>
        <w:rPr>
          <w:rFonts w:eastAsia="Times New Roman"/>
          <w:color w:val="000000"/>
        </w:rPr>
      </w:pPr>
      <w:r>
        <w:rPr>
          <w:rFonts w:eastAsia="Times New Roman"/>
          <w:color w:val="000000"/>
          <w:sz w:val="24"/>
          <w:szCs w:val="24"/>
        </w:rPr>
        <w:t>Advise on best practices and lessons learned for data collection, evaluation, and research:</w:t>
      </w:r>
    </w:p>
    <w:p w14:paraId="0093354B" w14:textId="77777777" w:rsidR="005D3DF2" w:rsidRDefault="005D3DF2" w:rsidP="005D3DF2">
      <w:pPr>
        <w:pStyle w:val="xxxmsonormal"/>
        <w:numPr>
          <w:ilvl w:val="0"/>
          <w:numId w:val="1"/>
        </w:numPr>
        <w:rPr>
          <w:rFonts w:eastAsia="Times New Roman"/>
          <w:color w:val="000000"/>
        </w:rPr>
      </w:pPr>
      <w:r>
        <w:rPr>
          <w:rFonts w:eastAsia="Times New Roman"/>
          <w:color w:val="000000"/>
          <w:sz w:val="24"/>
          <w:szCs w:val="24"/>
        </w:rPr>
        <w:t>In collaboration with the program, support the design of quantitative and qualitative data collection tools based on social science and international development best practices;</w:t>
      </w:r>
    </w:p>
    <w:p w14:paraId="2A701E18" w14:textId="77777777" w:rsidR="005D3DF2" w:rsidRDefault="005D3DF2" w:rsidP="005D3DF2">
      <w:pPr>
        <w:pStyle w:val="xxxmsonormal"/>
        <w:numPr>
          <w:ilvl w:val="0"/>
          <w:numId w:val="1"/>
        </w:numPr>
        <w:rPr>
          <w:rFonts w:eastAsia="Times New Roman"/>
          <w:color w:val="000000"/>
        </w:rPr>
      </w:pPr>
      <w:r>
        <w:rPr>
          <w:rFonts w:eastAsia="Times New Roman"/>
          <w:color w:val="000000"/>
          <w:sz w:val="24"/>
          <w:szCs w:val="24"/>
        </w:rPr>
        <w:t>Implement large scale quantitative and qualitative data collection across all areas of Iraq in accordance with social sciences and international development best practices;</w:t>
      </w:r>
    </w:p>
    <w:p w14:paraId="2A3F39C4" w14:textId="77777777" w:rsidR="005D3DF2" w:rsidRDefault="005D3DF2" w:rsidP="005D3DF2">
      <w:pPr>
        <w:pStyle w:val="xxxmsonormal"/>
        <w:numPr>
          <w:ilvl w:val="0"/>
          <w:numId w:val="1"/>
        </w:numPr>
        <w:rPr>
          <w:rFonts w:eastAsia="Times New Roman"/>
          <w:color w:val="000000"/>
        </w:rPr>
      </w:pPr>
      <w:r>
        <w:rPr>
          <w:rFonts w:eastAsia="Times New Roman"/>
          <w:color w:val="000000"/>
          <w:sz w:val="24"/>
          <w:szCs w:val="24"/>
        </w:rPr>
        <w:t>Analyze quantitative and qualitative data and produce reports;</w:t>
      </w:r>
    </w:p>
    <w:p w14:paraId="5697D846" w14:textId="77777777" w:rsidR="005D3DF2" w:rsidRDefault="005D3DF2" w:rsidP="005D3DF2">
      <w:pPr>
        <w:pStyle w:val="xxxmsonormal"/>
        <w:numPr>
          <w:ilvl w:val="0"/>
          <w:numId w:val="1"/>
        </w:numPr>
        <w:rPr>
          <w:rFonts w:eastAsia="Times New Roman"/>
          <w:color w:val="000000"/>
        </w:rPr>
      </w:pPr>
      <w:r>
        <w:rPr>
          <w:rFonts w:eastAsia="Times New Roman"/>
          <w:color w:val="000000"/>
          <w:sz w:val="24"/>
          <w:szCs w:val="24"/>
        </w:rPr>
        <w:t>Conduct open source and field research in response to requests for information on different social, economic, and political issues.</w:t>
      </w:r>
    </w:p>
    <w:p w14:paraId="19E03FB4" w14:textId="4976E8CD" w:rsidR="005D3DF2" w:rsidRDefault="005D3DF2" w:rsidP="005D3DF2">
      <w:pPr>
        <w:pStyle w:val="xxxmsonormal"/>
        <w:rPr>
          <w:color w:val="000000"/>
          <w:sz w:val="24"/>
          <w:szCs w:val="24"/>
        </w:rPr>
      </w:pPr>
      <w:r>
        <w:rPr>
          <w:color w:val="000000"/>
          <w:sz w:val="24"/>
          <w:szCs w:val="24"/>
        </w:rPr>
        <w:t>Interested firms should submit the following requirements as part of Expression of Interest (EOI):</w:t>
      </w:r>
    </w:p>
    <w:p w14:paraId="3E439758" w14:textId="77777777" w:rsidR="005D3DF2" w:rsidRDefault="005D3DF2" w:rsidP="005D3DF2">
      <w:pPr>
        <w:pStyle w:val="xxxmsonormal"/>
        <w:rPr>
          <w:color w:val="000000"/>
          <w:sz w:val="24"/>
          <w:szCs w:val="24"/>
        </w:rPr>
      </w:pPr>
    </w:p>
    <w:p w14:paraId="1A50E33D" w14:textId="5F1B4ACF" w:rsidR="005D3DF2" w:rsidRPr="005D5F54" w:rsidRDefault="005D3DF2" w:rsidP="005D3DF2">
      <w:pPr>
        <w:pStyle w:val="xxxmsonormal"/>
        <w:numPr>
          <w:ilvl w:val="0"/>
          <w:numId w:val="2"/>
        </w:numPr>
      </w:pPr>
      <w:r>
        <w:rPr>
          <w:color w:val="000000"/>
          <w:sz w:val="24"/>
          <w:szCs w:val="24"/>
        </w:rPr>
        <w:t xml:space="preserve">A statement of capabilities that details current capabilities and, if possible, examples of similar work completed. </w:t>
      </w:r>
    </w:p>
    <w:p w14:paraId="6220A494" w14:textId="71CDE300" w:rsidR="005D3DF2" w:rsidRPr="005D5F54" w:rsidRDefault="005D3DF2" w:rsidP="005D3DF2">
      <w:pPr>
        <w:pStyle w:val="xxxmsonormal"/>
        <w:numPr>
          <w:ilvl w:val="0"/>
          <w:numId w:val="2"/>
        </w:numPr>
      </w:pPr>
      <w:r>
        <w:rPr>
          <w:color w:val="000000"/>
          <w:sz w:val="24"/>
          <w:szCs w:val="24"/>
        </w:rPr>
        <w:t xml:space="preserve">A description of geographic areas in Iraq where the firm has worked, and where it could work, including specifics illustrating major cities, neighborhoods, districts, subdistricts, and villages.  </w:t>
      </w:r>
    </w:p>
    <w:p w14:paraId="028A71BD" w14:textId="51A4D425" w:rsidR="005D3DF2" w:rsidRDefault="005D3DF2" w:rsidP="005D5F54">
      <w:pPr>
        <w:pStyle w:val="xxxmsonormal"/>
        <w:numPr>
          <w:ilvl w:val="0"/>
          <w:numId w:val="2"/>
        </w:numPr>
      </w:pPr>
      <w:r>
        <w:rPr>
          <w:color w:val="000000"/>
          <w:sz w:val="24"/>
          <w:szCs w:val="24"/>
        </w:rPr>
        <w:t xml:space="preserve">Registration status in Iraq, including </w:t>
      </w:r>
      <w:r w:rsidR="00434AFB">
        <w:rPr>
          <w:color w:val="000000"/>
          <w:sz w:val="24"/>
          <w:szCs w:val="24"/>
        </w:rPr>
        <w:t xml:space="preserve">copies of registration/license documents issued by the relevant Iraqi government departments. </w:t>
      </w:r>
    </w:p>
    <w:p w14:paraId="2C2A693D" w14:textId="39F902A3" w:rsidR="000D7E06" w:rsidRDefault="000D7E06" w:rsidP="005D3DF2"/>
    <w:p w14:paraId="42AE8249" w14:textId="3E1FDD3F" w:rsidR="00434AFB" w:rsidRDefault="00434AFB" w:rsidP="00434AFB">
      <w:r>
        <w:t xml:space="preserve">Please note that </w:t>
      </w:r>
      <w:r w:rsidRPr="005D5F54">
        <w:t xml:space="preserve">this solicitation process in no way obligates </w:t>
      </w:r>
      <w:r w:rsidR="00FE5BB4">
        <w:t>the Iraq program</w:t>
      </w:r>
      <w:r>
        <w:t xml:space="preserve"> </w:t>
      </w:r>
      <w:r w:rsidRPr="005D5F54">
        <w:t xml:space="preserve">to award either </w:t>
      </w:r>
      <w:r>
        <w:t>a contract</w:t>
      </w:r>
      <w:r w:rsidRPr="005D5F54">
        <w:t xml:space="preserve">, nor does it commit </w:t>
      </w:r>
      <w:r w:rsidR="00FE5BB4">
        <w:t xml:space="preserve">the program </w:t>
      </w:r>
      <w:r w:rsidRPr="005D5F54">
        <w:t xml:space="preserve">to pay any costs incurred in the preparation and submission of an expression of interest or proposal.  </w:t>
      </w:r>
    </w:p>
    <w:p w14:paraId="1F06A4E9" w14:textId="2F95CF73" w:rsidR="00434AFB" w:rsidRDefault="00434AFB" w:rsidP="00434AFB">
      <w:pPr>
        <w:rPr>
          <w:rFonts w:ascii="Times New Roman" w:hAnsi="Times New Roman"/>
        </w:rPr>
      </w:pPr>
      <w:r>
        <w:rPr>
          <w:rFonts w:ascii="Times New Roman" w:hAnsi="Times New Roman"/>
        </w:rPr>
        <w:t xml:space="preserve">Please submit any questions you may have to </w:t>
      </w:r>
      <w:commentRangeStart w:id="1"/>
      <w:commentRangeEnd w:id="1"/>
      <w:r w:rsidR="00FE5BB4">
        <w:rPr>
          <w:rFonts w:ascii="Times New Roman" w:hAnsi="Times New Roman"/>
        </w:rPr>
        <w:fldChar w:fldCharType="begin"/>
      </w:r>
      <w:r w:rsidR="00FE5BB4">
        <w:rPr>
          <w:rFonts w:ascii="Times New Roman" w:hAnsi="Times New Roman"/>
        </w:rPr>
        <w:instrText xml:space="preserve"> HYPERLINK "mailto:icriprocurement@icrinitiatives.com" </w:instrText>
      </w:r>
      <w:r w:rsidR="00FE5BB4">
        <w:rPr>
          <w:rFonts w:ascii="Times New Roman" w:hAnsi="Times New Roman"/>
        </w:rPr>
        <w:fldChar w:fldCharType="separate"/>
      </w:r>
      <w:r w:rsidR="00FE5BB4" w:rsidRPr="007C689F">
        <w:rPr>
          <w:rStyle w:val="Hyperlink"/>
          <w:rFonts w:ascii="Times New Roman" w:hAnsi="Times New Roman"/>
        </w:rPr>
        <w:t>icriprocurement@icrinitiatives.com</w:t>
      </w:r>
      <w:r w:rsidR="00FE5BB4">
        <w:rPr>
          <w:rFonts w:ascii="Times New Roman" w:hAnsi="Times New Roman"/>
        </w:rPr>
        <w:fldChar w:fldCharType="end"/>
      </w:r>
      <w:r w:rsidR="00FE5BB4">
        <w:rPr>
          <w:rFonts w:ascii="Times New Roman" w:hAnsi="Times New Roman"/>
        </w:rPr>
        <w:t xml:space="preserve"> </w:t>
      </w:r>
      <w:r>
        <w:rPr>
          <w:rFonts w:ascii="Times New Roman" w:hAnsi="Times New Roman"/>
        </w:rPr>
        <w:t xml:space="preserve">no later than 5:00pm, Baghdad time on Feb </w:t>
      </w:r>
      <w:r w:rsidR="00FE5BB4">
        <w:rPr>
          <w:rFonts w:ascii="Times New Roman" w:hAnsi="Times New Roman"/>
        </w:rPr>
        <w:t>28</w:t>
      </w:r>
      <w:r>
        <w:rPr>
          <w:rFonts w:ascii="Times New Roman" w:hAnsi="Times New Roman"/>
        </w:rPr>
        <w:t xml:space="preserve">, 2019. The deadline for submitting EOIs to </w:t>
      </w:r>
      <w:hyperlink r:id="rId7" w:history="1">
        <w:r w:rsidR="00FE5BB4" w:rsidRPr="007C689F">
          <w:rPr>
            <w:rStyle w:val="Hyperlink"/>
            <w:rFonts w:ascii="Times New Roman" w:hAnsi="Times New Roman"/>
          </w:rPr>
          <w:t>icriprocurement@icrinitiatives.com</w:t>
        </w:r>
      </w:hyperlink>
      <w:r w:rsidR="00FE5BB4">
        <w:rPr>
          <w:rFonts w:ascii="Times New Roman" w:hAnsi="Times New Roman"/>
        </w:rPr>
        <w:t xml:space="preserve"> </w:t>
      </w:r>
      <w:commentRangeStart w:id="2"/>
      <w:commentRangeEnd w:id="2"/>
      <w:r>
        <w:rPr>
          <w:rFonts w:ascii="Times New Roman" w:hAnsi="Times New Roman"/>
        </w:rPr>
        <w:t xml:space="preserve">is 5:00pm, Baghdad time on </w:t>
      </w:r>
      <w:r w:rsidR="00FE5BB4">
        <w:rPr>
          <w:rFonts w:ascii="Times New Roman" w:hAnsi="Times New Roman"/>
        </w:rPr>
        <w:t>March 5</w:t>
      </w:r>
      <w:r>
        <w:rPr>
          <w:rFonts w:ascii="Times New Roman" w:hAnsi="Times New Roman"/>
        </w:rPr>
        <w:t xml:space="preserve">, 2019. </w:t>
      </w:r>
    </w:p>
    <w:p w14:paraId="1E291836" w14:textId="0BDC2F53" w:rsidR="00434AFB" w:rsidRPr="005D5F54" w:rsidRDefault="00434AFB" w:rsidP="00434AFB"/>
    <w:p w14:paraId="20E70B19" w14:textId="2F67F854" w:rsidR="00434AFB" w:rsidRPr="005D3DF2" w:rsidRDefault="00434AFB" w:rsidP="005D3DF2"/>
    <w:sectPr w:rsidR="00434AFB" w:rsidRPr="005D3DF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826C3A" w14:textId="77777777" w:rsidR="003C582B" w:rsidRDefault="003C582B" w:rsidP="005D5F54">
      <w:pPr>
        <w:spacing w:after="0" w:line="240" w:lineRule="auto"/>
      </w:pPr>
      <w:r>
        <w:separator/>
      </w:r>
    </w:p>
  </w:endnote>
  <w:endnote w:type="continuationSeparator" w:id="0">
    <w:p w14:paraId="2956C22C" w14:textId="77777777" w:rsidR="003C582B" w:rsidRDefault="003C582B" w:rsidP="005D5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TUR">
    <w:altName w:val="Times New Roman"/>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EC4AD2" w14:textId="77777777" w:rsidR="003C582B" w:rsidRDefault="003C582B" w:rsidP="005D5F54">
      <w:pPr>
        <w:spacing w:after="0" w:line="240" w:lineRule="auto"/>
      </w:pPr>
      <w:r>
        <w:separator/>
      </w:r>
    </w:p>
  </w:footnote>
  <w:footnote w:type="continuationSeparator" w:id="0">
    <w:p w14:paraId="7CD60F49" w14:textId="77777777" w:rsidR="003C582B" w:rsidRDefault="003C582B" w:rsidP="005D5F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1143D6"/>
    <w:multiLevelType w:val="hybridMultilevel"/>
    <w:tmpl w:val="56708B1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42C83705"/>
    <w:multiLevelType w:val="multilevel"/>
    <w:tmpl w:val="18F84A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DF2"/>
    <w:rsid w:val="000D7E06"/>
    <w:rsid w:val="003C582B"/>
    <w:rsid w:val="00434AFB"/>
    <w:rsid w:val="005D3DF2"/>
    <w:rsid w:val="005D5F54"/>
    <w:rsid w:val="007C43D9"/>
    <w:rsid w:val="00C1528C"/>
    <w:rsid w:val="00FC1208"/>
    <w:rsid w:val="00FE5B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1A9D8A"/>
  <w15:chartTrackingRefBased/>
  <w15:docId w15:val="{5ADBC811-374D-48C6-BCD2-5F04C21B4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xxmsonormal">
    <w:name w:val="x_xxmsonormal"/>
    <w:basedOn w:val="Normal"/>
    <w:rsid w:val="005D3DF2"/>
    <w:pPr>
      <w:spacing w:after="0" w:line="240" w:lineRule="auto"/>
    </w:pPr>
    <w:rPr>
      <w:rFonts w:ascii="Calibri" w:hAnsi="Calibri" w:cs="Calibri"/>
    </w:rPr>
  </w:style>
  <w:style w:type="paragraph" w:styleId="BalloonText">
    <w:name w:val="Balloon Text"/>
    <w:basedOn w:val="Normal"/>
    <w:link w:val="BalloonTextChar"/>
    <w:uiPriority w:val="99"/>
    <w:semiHidden/>
    <w:unhideWhenUsed/>
    <w:rsid w:val="005D3D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3DF2"/>
    <w:rPr>
      <w:rFonts w:ascii="Segoe UI" w:hAnsi="Segoe UI" w:cs="Segoe UI"/>
      <w:sz w:val="18"/>
      <w:szCs w:val="18"/>
    </w:rPr>
  </w:style>
  <w:style w:type="character" w:styleId="Hyperlink">
    <w:name w:val="Hyperlink"/>
    <w:basedOn w:val="DefaultParagraphFont"/>
    <w:uiPriority w:val="99"/>
    <w:unhideWhenUsed/>
    <w:rsid w:val="00434AFB"/>
    <w:rPr>
      <w:color w:val="0563C1" w:themeColor="hyperlink"/>
      <w:u w:val="single"/>
    </w:rPr>
  </w:style>
  <w:style w:type="character" w:styleId="CommentReference">
    <w:name w:val="annotation reference"/>
    <w:basedOn w:val="DefaultParagraphFont"/>
    <w:uiPriority w:val="99"/>
    <w:semiHidden/>
    <w:unhideWhenUsed/>
    <w:rsid w:val="00434AFB"/>
    <w:rPr>
      <w:sz w:val="16"/>
      <w:szCs w:val="16"/>
    </w:rPr>
  </w:style>
  <w:style w:type="paragraph" w:styleId="CommentText">
    <w:name w:val="annotation text"/>
    <w:basedOn w:val="Normal"/>
    <w:link w:val="CommentTextChar"/>
    <w:uiPriority w:val="99"/>
    <w:semiHidden/>
    <w:unhideWhenUsed/>
    <w:rsid w:val="00434AFB"/>
    <w:pPr>
      <w:widowControl w:val="0"/>
      <w:autoSpaceDE w:val="0"/>
      <w:autoSpaceDN w:val="0"/>
      <w:adjustRightInd w:val="0"/>
      <w:spacing w:after="0" w:line="240" w:lineRule="auto"/>
    </w:pPr>
    <w:rPr>
      <w:rFonts w:ascii="Times New Roman TUR" w:eastAsia="Times New Roman" w:hAnsi="Times New Roman TUR" w:cs="Times New Roman"/>
      <w:sz w:val="20"/>
      <w:szCs w:val="20"/>
    </w:rPr>
  </w:style>
  <w:style w:type="character" w:customStyle="1" w:styleId="CommentTextChar">
    <w:name w:val="Comment Text Char"/>
    <w:basedOn w:val="DefaultParagraphFont"/>
    <w:link w:val="CommentText"/>
    <w:uiPriority w:val="99"/>
    <w:semiHidden/>
    <w:rsid w:val="00434AFB"/>
    <w:rPr>
      <w:rFonts w:ascii="Times New Roman TUR" w:eastAsia="Times New Roman" w:hAnsi="Times New Roman TUR" w:cs="Times New Roman"/>
      <w:sz w:val="20"/>
      <w:szCs w:val="20"/>
    </w:rPr>
  </w:style>
  <w:style w:type="character" w:styleId="UnresolvedMention">
    <w:name w:val="Unresolved Mention"/>
    <w:basedOn w:val="DefaultParagraphFont"/>
    <w:uiPriority w:val="99"/>
    <w:semiHidden/>
    <w:unhideWhenUsed/>
    <w:rsid w:val="00434AFB"/>
    <w:rPr>
      <w:color w:val="605E5C"/>
      <w:shd w:val="clear" w:color="auto" w:fill="E1DFDD"/>
    </w:rPr>
  </w:style>
  <w:style w:type="paragraph" w:styleId="Header">
    <w:name w:val="header"/>
    <w:basedOn w:val="Normal"/>
    <w:link w:val="HeaderChar"/>
    <w:uiPriority w:val="99"/>
    <w:unhideWhenUsed/>
    <w:rsid w:val="005D5F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5F54"/>
  </w:style>
  <w:style w:type="paragraph" w:styleId="Footer">
    <w:name w:val="footer"/>
    <w:basedOn w:val="Normal"/>
    <w:link w:val="FooterChar"/>
    <w:uiPriority w:val="99"/>
    <w:unhideWhenUsed/>
    <w:rsid w:val="005D5F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5F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424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criprocurement@icrinitiative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Pages>
  <Words>370</Words>
  <Characters>2114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Al Difaee</dc:creator>
  <cp:keywords/>
  <dc:description/>
  <cp:lastModifiedBy>Ahmed Al Difaee</cp:lastModifiedBy>
  <cp:revision>4</cp:revision>
  <dcterms:created xsi:type="dcterms:W3CDTF">2019-02-20T19:05:00Z</dcterms:created>
  <dcterms:modified xsi:type="dcterms:W3CDTF">2019-02-24T12:35:00Z</dcterms:modified>
</cp:coreProperties>
</file>